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3A" w:rsidRPr="00A1212E" w:rsidRDefault="008F6DA2">
      <w:pPr>
        <w:rPr>
          <w:rFonts w:ascii="Arial" w:hAnsi="Arial" w:cs="Arial"/>
          <w:b/>
          <w:sz w:val="36"/>
          <w:szCs w:val="36"/>
        </w:rPr>
      </w:pPr>
      <w:r w:rsidRPr="00A1212E">
        <w:rPr>
          <w:rFonts w:ascii="Arial" w:hAnsi="Arial" w:cs="Arial"/>
          <w:b/>
          <w:sz w:val="36"/>
          <w:szCs w:val="36"/>
        </w:rPr>
        <w:t>Afsluttende rapport – Udviklingspuljen for Folkebiblioteker og Pædagogiske Læringscentre</w:t>
      </w:r>
    </w:p>
    <w:p w:rsidR="008F6DA2" w:rsidRDefault="008F6DA2"/>
    <w:p w:rsidR="008F6DA2" w:rsidRPr="007D7777" w:rsidRDefault="008F6DA2">
      <w:pPr>
        <w:rPr>
          <w:rFonts w:ascii="Arial" w:hAnsi="Arial" w:cs="Arial"/>
          <w:b/>
          <w:sz w:val="28"/>
          <w:szCs w:val="28"/>
        </w:rPr>
      </w:pPr>
      <w:r w:rsidRPr="007D7777">
        <w:rPr>
          <w:rFonts w:ascii="Arial" w:hAnsi="Arial" w:cs="Arial"/>
          <w:b/>
          <w:sz w:val="28"/>
          <w:szCs w:val="28"/>
        </w:rPr>
        <w:t>Projekttitel: Folkelighed og Forskellighed</w:t>
      </w:r>
    </w:p>
    <w:p w:rsidR="00A00090" w:rsidRPr="007D7777" w:rsidRDefault="00A1212E">
      <w:pPr>
        <w:rPr>
          <w:rFonts w:ascii="Arial" w:hAnsi="Arial" w:cs="Arial"/>
          <w:b/>
          <w:sz w:val="28"/>
          <w:szCs w:val="28"/>
        </w:rPr>
      </w:pPr>
      <w:r w:rsidRPr="007D7777">
        <w:rPr>
          <w:rFonts w:ascii="Arial" w:hAnsi="Arial" w:cs="Arial"/>
          <w:b/>
          <w:sz w:val="28"/>
          <w:szCs w:val="28"/>
        </w:rPr>
        <w:t>Projektnummer: BUP.2016-0022</w:t>
      </w:r>
    </w:p>
    <w:p w:rsidR="00C2697A" w:rsidRPr="007D7777" w:rsidRDefault="00C2697A">
      <w:pPr>
        <w:rPr>
          <w:rFonts w:ascii="Arial" w:hAnsi="Arial" w:cs="Arial"/>
          <w:b/>
          <w:sz w:val="28"/>
          <w:szCs w:val="28"/>
        </w:rPr>
      </w:pPr>
      <w:r w:rsidRPr="007D7777">
        <w:rPr>
          <w:rFonts w:ascii="Arial" w:hAnsi="Arial" w:cs="Arial"/>
          <w:b/>
          <w:sz w:val="28"/>
          <w:szCs w:val="28"/>
        </w:rPr>
        <w:t>Projektejer: Samsø Bibliotek og Læringscenter</w:t>
      </w:r>
    </w:p>
    <w:p w:rsidR="00C2697A" w:rsidRPr="007D7777" w:rsidRDefault="00C2697A">
      <w:pPr>
        <w:rPr>
          <w:rFonts w:ascii="Arial" w:hAnsi="Arial" w:cs="Arial"/>
          <w:b/>
          <w:sz w:val="28"/>
          <w:szCs w:val="28"/>
        </w:rPr>
      </w:pPr>
      <w:r w:rsidRPr="007D7777">
        <w:rPr>
          <w:rFonts w:ascii="Arial" w:hAnsi="Arial" w:cs="Arial"/>
          <w:b/>
          <w:sz w:val="28"/>
          <w:szCs w:val="28"/>
        </w:rPr>
        <w:t xml:space="preserve">Projektleder: Karin Birkmand </w:t>
      </w:r>
    </w:p>
    <w:p w:rsidR="00C2697A" w:rsidRPr="007D7777" w:rsidRDefault="00C2697A">
      <w:pPr>
        <w:rPr>
          <w:rFonts w:ascii="Arial" w:hAnsi="Arial" w:cs="Arial"/>
          <w:b/>
          <w:sz w:val="28"/>
          <w:szCs w:val="28"/>
        </w:rPr>
      </w:pPr>
      <w:r w:rsidRPr="007D7777">
        <w:rPr>
          <w:rFonts w:ascii="Arial" w:hAnsi="Arial" w:cs="Arial"/>
          <w:b/>
          <w:sz w:val="28"/>
          <w:szCs w:val="28"/>
        </w:rPr>
        <w:t>Skoleleder: Anne Buhl Jørgensen</w:t>
      </w:r>
    </w:p>
    <w:p w:rsidR="00A1212E" w:rsidRDefault="00A1212E"/>
    <w:p w:rsidR="00E26B0B" w:rsidRPr="00E26B0B" w:rsidRDefault="00E26B0B">
      <w:pPr>
        <w:rPr>
          <w:rFonts w:ascii="Arial" w:hAnsi="Arial" w:cs="Arial"/>
          <w:b/>
          <w:sz w:val="32"/>
          <w:szCs w:val="32"/>
          <w:u w:val="single"/>
        </w:rPr>
      </w:pPr>
      <w:r w:rsidRPr="00E26B0B">
        <w:rPr>
          <w:rFonts w:ascii="Arial" w:hAnsi="Arial" w:cs="Arial"/>
          <w:b/>
          <w:sz w:val="32"/>
          <w:szCs w:val="32"/>
          <w:u w:val="single"/>
        </w:rPr>
        <w:t>Samarbejdspartnere:</w:t>
      </w:r>
    </w:p>
    <w:p w:rsidR="00A1212E" w:rsidRDefault="00A1212E" w:rsidP="00A1212E">
      <w:pPr>
        <w:pStyle w:val="NormalWeb"/>
        <w:spacing w:before="0" w:beforeAutospacing="0" w:after="320" w:afterAutospacing="0"/>
      </w:pPr>
      <w:r>
        <w:t>  </w:t>
      </w:r>
    </w:p>
    <w:p w:rsidR="00A1212E" w:rsidRDefault="00A1212E" w:rsidP="00A1212E">
      <w:pPr>
        <w:pStyle w:val="NormalWeb"/>
        <w:spacing w:before="0" w:beforeAutospacing="0" w:after="0" w:afterAutospacing="0"/>
      </w:pPr>
      <w:r>
        <w:rPr>
          <w:rFonts w:ascii="Arial" w:hAnsi="Arial" w:cs="Arial"/>
          <w:color w:val="000000"/>
          <w:sz w:val="28"/>
          <w:szCs w:val="28"/>
        </w:rPr>
        <w:t>Foreningssamarbejde mellem Samsøs Folkelighed</w:t>
      </w:r>
    </w:p>
    <w:p w:rsidR="00A1212E" w:rsidRDefault="00A1212E" w:rsidP="00A1212E">
      <w:pPr>
        <w:pStyle w:val="NormalWeb"/>
        <w:numPr>
          <w:ilvl w:val="0"/>
          <w:numId w:val="4"/>
        </w:numPr>
        <w:spacing w:before="0" w:beforeAutospacing="0" w:after="0" w:afterAutospacing="0"/>
      </w:pPr>
      <w:r>
        <w:rPr>
          <w:rFonts w:ascii="Arial" w:hAnsi="Arial" w:cs="Arial"/>
          <w:color w:val="000000"/>
          <w:sz w:val="28"/>
          <w:szCs w:val="28"/>
        </w:rPr>
        <w:t>Kirkerne på Samsø</w:t>
      </w:r>
    </w:p>
    <w:p w:rsidR="00A1212E" w:rsidRDefault="00A1212E" w:rsidP="00A1212E">
      <w:pPr>
        <w:pStyle w:val="NormalWeb"/>
        <w:numPr>
          <w:ilvl w:val="0"/>
          <w:numId w:val="4"/>
        </w:numPr>
        <w:spacing w:before="0" w:beforeAutospacing="0" w:after="0" w:afterAutospacing="0"/>
      </w:pPr>
      <w:r>
        <w:rPr>
          <w:rFonts w:ascii="Arial" w:hAnsi="Arial" w:cs="Arial"/>
          <w:color w:val="000000"/>
          <w:sz w:val="28"/>
          <w:szCs w:val="28"/>
        </w:rPr>
        <w:t>Samsø Bibliotek</w:t>
      </w:r>
    </w:p>
    <w:p w:rsidR="00A1212E" w:rsidRDefault="00A1212E" w:rsidP="00A1212E">
      <w:pPr>
        <w:pStyle w:val="NormalWeb"/>
        <w:numPr>
          <w:ilvl w:val="0"/>
          <w:numId w:val="4"/>
        </w:numPr>
        <w:spacing w:before="0" w:beforeAutospacing="0" w:after="0" w:afterAutospacing="0"/>
      </w:pPr>
      <w:r>
        <w:rPr>
          <w:rFonts w:ascii="Arial" w:hAnsi="Arial" w:cs="Arial"/>
          <w:color w:val="000000"/>
          <w:sz w:val="28"/>
          <w:szCs w:val="28"/>
        </w:rPr>
        <w:t>Samsø Skoles PLC</w:t>
      </w:r>
    </w:p>
    <w:p w:rsidR="00A1212E" w:rsidRDefault="00A1212E" w:rsidP="00A1212E">
      <w:pPr>
        <w:pStyle w:val="NormalWeb"/>
        <w:numPr>
          <w:ilvl w:val="0"/>
          <w:numId w:val="4"/>
        </w:numPr>
        <w:spacing w:before="0" w:beforeAutospacing="0" w:after="0" w:afterAutospacing="0"/>
      </w:pPr>
      <w:r>
        <w:rPr>
          <w:rFonts w:ascii="Arial" w:hAnsi="Arial" w:cs="Arial"/>
          <w:color w:val="000000"/>
          <w:sz w:val="28"/>
          <w:szCs w:val="28"/>
        </w:rPr>
        <w:t>Forening Norden på Samsø</w:t>
      </w:r>
    </w:p>
    <w:p w:rsidR="00A1212E" w:rsidRDefault="00A1212E" w:rsidP="00A1212E">
      <w:pPr>
        <w:pStyle w:val="NormalWeb"/>
        <w:numPr>
          <w:ilvl w:val="0"/>
          <w:numId w:val="4"/>
        </w:numPr>
        <w:spacing w:before="0" w:beforeAutospacing="0" w:after="0" w:afterAutospacing="0"/>
      </w:pPr>
      <w:r>
        <w:rPr>
          <w:rFonts w:ascii="Arial" w:hAnsi="Arial" w:cs="Arial"/>
          <w:color w:val="000000"/>
          <w:sz w:val="28"/>
          <w:szCs w:val="28"/>
        </w:rPr>
        <w:t>Samsø Foredragsforening</w:t>
      </w:r>
    </w:p>
    <w:p w:rsidR="00A1212E" w:rsidRDefault="00A1212E" w:rsidP="00A1212E">
      <w:pPr>
        <w:pStyle w:val="NormalWeb"/>
        <w:numPr>
          <w:ilvl w:val="0"/>
          <w:numId w:val="4"/>
        </w:numPr>
        <w:spacing w:before="0" w:beforeAutospacing="0" w:after="0" w:afterAutospacing="0"/>
      </w:pPr>
      <w:r>
        <w:rPr>
          <w:rFonts w:ascii="Arial" w:hAnsi="Arial" w:cs="Arial"/>
          <w:color w:val="000000"/>
          <w:sz w:val="28"/>
          <w:szCs w:val="28"/>
        </w:rPr>
        <w:t>Oprindeligt Røde Kors</w:t>
      </w:r>
    </w:p>
    <w:p w:rsidR="00A1212E" w:rsidRDefault="00A1212E" w:rsidP="00A1212E">
      <w:pPr>
        <w:pStyle w:val="NormalWeb"/>
        <w:spacing w:before="0" w:beforeAutospacing="0" w:after="0" w:afterAutospacing="0"/>
      </w:pPr>
      <w:r>
        <w:t> </w:t>
      </w:r>
    </w:p>
    <w:p w:rsidR="00E26B0B" w:rsidRDefault="00E26B0B" w:rsidP="00A1212E">
      <w:pPr>
        <w:pStyle w:val="NormalWeb"/>
        <w:spacing w:before="0" w:beforeAutospacing="0" w:after="0" w:afterAutospacing="0"/>
        <w:rPr>
          <w:rFonts w:ascii="Arial" w:hAnsi="Arial" w:cs="Arial"/>
          <w:sz w:val="28"/>
          <w:szCs w:val="28"/>
        </w:rPr>
      </w:pPr>
      <w:r w:rsidRPr="00E26B0B">
        <w:rPr>
          <w:rFonts w:ascii="Arial" w:hAnsi="Arial" w:cs="Arial"/>
          <w:sz w:val="28"/>
          <w:szCs w:val="28"/>
        </w:rPr>
        <w:t xml:space="preserve">Derudover har der været samarbejde med Skolebestyrelsen ved Samsø Skole. De har fået fremlagt </w:t>
      </w:r>
      <w:r w:rsidR="007D7777">
        <w:rPr>
          <w:rFonts w:ascii="Arial" w:hAnsi="Arial" w:cs="Arial"/>
          <w:sz w:val="28"/>
          <w:szCs w:val="28"/>
        </w:rPr>
        <w:t>ved ordinært skolebestyrelsesmøde.</w:t>
      </w:r>
    </w:p>
    <w:p w:rsidR="00E26B0B" w:rsidRPr="00E26B0B" w:rsidRDefault="00E26B0B" w:rsidP="00A1212E">
      <w:pPr>
        <w:pStyle w:val="NormalWeb"/>
        <w:spacing w:before="0" w:beforeAutospacing="0" w:after="0" w:afterAutospacing="0"/>
        <w:rPr>
          <w:rFonts w:ascii="Arial" w:hAnsi="Arial" w:cs="Arial"/>
          <w:sz w:val="28"/>
          <w:szCs w:val="28"/>
        </w:rPr>
      </w:pPr>
      <w:r>
        <w:rPr>
          <w:rFonts w:ascii="Arial" w:hAnsi="Arial" w:cs="Arial"/>
          <w:sz w:val="28"/>
          <w:szCs w:val="28"/>
        </w:rPr>
        <w:t>Børnehaverne på øen har ligeledes været eksterne samarbejdspartnere og har bakket om forældreinformation til forældre med anden kulturel baggrund.</w:t>
      </w:r>
    </w:p>
    <w:p w:rsidR="00A1212E" w:rsidRDefault="00A1212E" w:rsidP="00A1212E">
      <w:pPr>
        <w:pStyle w:val="NormalWeb"/>
        <w:spacing w:before="0" w:beforeAutospacing="0" w:after="0" w:afterAutospacing="0"/>
      </w:pPr>
    </w:p>
    <w:p w:rsidR="00A1212E" w:rsidRPr="00A1212E" w:rsidRDefault="00A1212E" w:rsidP="00A1212E">
      <w:pPr>
        <w:pStyle w:val="NormalWeb"/>
        <w:spacing w:before="0" w:beforeAutospacing="0" w:after="0" w:afterAutospacing="0"/>
        <w:rPr>
          <w:rFonts w:ascii="Arial" w:hAnsi="Arial" w:cs="Arial"/>
          <w:b/>
          <w:sz w:val="32"/>
          <w:szCs w:val="32"/>
          <w:u w:val="single"/>
        </w:rPr>
      </w:pPr>
      <w:r w:rsidRPr="00A1212E">
        <w:rPr>
          <w:rFonts w:ascii="Arial" w:hAnsi="Arial" w:cs="Arial"/>
          <w:b/>
          <w:sz w:val="32"/>
          <w:szCs w:val="32"/>
          <w:u w:val="single"/>
        </w:rPr>
        <w:t>Formålet med Projekt Folkelighed og Forskellighed:</w:t>
      </w:r>
    </w:p>
    <w:p w:rsidR="00A1212E" w:rsidRDefault="00A1212E" w:rsidP="00A1212E">
      <w:pPr>
        <w:pStyle w:val="NormalWeb"/>
        <w:spacing w:before="0" w:beforeAutospacing="0" w:after="0" w:afterAutospacing="0"/>
      </w:pPr>
      <w:r>
        <w:t> </w:t>
      </w:r>
    </w:p>
    <w:p w:rsidR="00A1212E" w:rsidRPr="00A1212E" w:rsidRDefault="00A1212E" w:rsidP="00A1212E">
      <w:pPr>
        <w:pStyle w:val="NormalWeb"/>
        <w:spacing w:before="0" w:beforeAutospacing="0" w:after="0" w:afterAutospacing="0"/>
        <w:rPr>
          <w:u w:val="single"/>
        </w:rPr>
      </w:pPr>
      <w:r w:rsidRPr="00A1212E">
        <w:rPr>
          <w:rFonts w:ascii="Arial" w:hAnsi="Arial" w:cs="Arial"/>
          <w:color w:val="000000"/>
          <w:sz w:val="28"/>
          <w:szCs w:val="28"/>
          <w:u w:val="single"/>
        </w:rPr>
        <w:t>Danmarkskanonen under lup</w:t>
      </w:r>
    </w:p>
    <w:p w:rsidR="00A1212E" w:rsidRDefault="00A1212E" w:rsidP="00A1212E">
      <w:pPr>
        <w:pStyle w:val="NormalWeb"/>
        <w:spacing w:before="0" w:beforeAutospacing="0" w:after="0" w:afterAutospacing="0"/>
      </w:pPr>
      <w:r>
        <w:rPr>
          <w:rFonts w:ascii="Arial" w:hAnsi="Arial" w:cs="Arial"/>
          <w:color w:val="000000"/>
          <w:sz w:val="28"/>
          <w:szCs w:val="28"/>
        </w:rPr>
        <w:t>Hvordan kan vi styrke fortællingen om os selv i mødet med de nye kulturer?</w:t>
      </w:r>
    </w:p>
    <w:p w:rsidR="00A1212E" w:rsidRDefault="00A1212E" w:rsidP="00A1212E">
      <w:pPr>
        <w:pStyle w:val="NormalWeb"/>
        <w:spacing w:before="0" w:beforeAutospacing="0" w:after="0" w:afterAutospacing="0"/>
      </w:pPr>
      <w:r>
        <w:rPr>
          <w:rFonts w:ascii="Arial" w:hAnsi="Arial" w:cs="Arial"/>
          <w:color w:val="000000"/>
          <w:sz w:val="28"/>
          <w:szCs w:val="28"/>
        </w:rPr>
        <w:t>Hvad er vi rundet af? - Hvad er vi fælles om? - Hvad er vi for en samlet fortælling?</w:t>
      </w:r>
    </w:p>
    <w:p w:rsidR="00A1212E" w:rsidRDefault="00A1212E" w:rsidP="00A1212E">
      <w:pPr>
        <w:pStyle w:val="NormalWeb"/>
        <w:spacing w:before="0" w:beforeAutospacing="0" w:after="0" w:afterAutospacing="0"/>
      </w:pPr>
      <w:r>
        <w:rPr>
          <w:rFonts w:ascii="Arial" w:hAnsi="Arial" w:cs="Arial"/>
          <w:color w:val="000000"/>
          <w:sz w:val="28"/>
          <w:szCs w:val="28"/>
        </w:rPr>
        <w:t>Hvad kendetegner os? - Hvordan møder vi de nye indbyggere?</w:t>
      </w:r>
    </w:p>
    <w:p w:rsidR="00A1212E" w:rsidRDefault="00A1212E" w:rsidP="00A1212E">
      <w:pPr>
        <w:pStyle w:val="NormalWeb"/>
        <w:spacing w:before="0" w:beforeAutospacing="0" w:after="0" w:afterAutospacing="0"/>
      </w:pPr>
      <w:r>
        <w:t> </w:t>
      </w:r>
    </w:p>
    <w:p w:rsidR="00A1212E" w:rsidRDefault="00A1212E" w:rsidP="00A1212E">
      <w:pPr>
        <w:pStyle w:val="NormalWeb"/>
        <w:spacing w:before="0" w:beforeAutospacing="0" w:after="0" w:afterAutospacing="0"/>
      </w:pPr>
      <w:r>
        <w:t> </w:t>
      </w:r>
    </w:p>
    <w:p w:rsidR="00A1212E" w:rsidRDefault="00A1212E" w:rsidP="00A1212E">
      <w:pPr>
        <w:pStyle w:val="NormalWeb"/>
        <w:spacing w:before="0" w:beforeAutospacing="0" w:after="0" w:afterAutospacing="0"/>
      </w:pPr>
      <w:r>
        <w:rPr>
          <w:rFonts w:ascii="Arial" w:hAnsi="Arial" w:cs="Arial"/>
          <w:color w:val="000000"/>
          <w:sz w:val="28"/>
          <w:szCs w:val="28"/>
        </w:rPr>
        <w:lastRenderedPageBreak/>
        <w:t>Ved ansøgningstidspunktet var befolkningssammensætningen på Samsø kendetegnet ved cirka 350 asylansøgere, der boede på øens gamle højskole. Røde Kors havde etableret en Skole på øen - der lå sammen med øens folkeskole. Øens PLC og Folkebibliotek lå lige midt imellem det hele. Øens foreningsliv og samarbejdet omkring</w:t>
      </w:r>
      <w:r w:rsidR="00E26B0B">
        <w:rPr>
          <w:rFonts w:ascii="Arial" w:hAnsi="Arial" w:cs="Arial"/>
          <w:color w:val="000000"/>
          <w:sz w:val="28"/>
          <w:szCs w:val="28"/>
        </w:rPr>
        <w:t xml:space="preserve"> kirken etablerede netværk og</w:t>
      </w:r>
      <w:r>
        <w:rPr>
          <w:rFonts w:ascii="Arial" w:hAnsi="Arial" w:cs="Arial"/>
          <w:color w:val="000000"/>
          <w:sz w:val="28"/>
          <w:szCs w:val="28"/>
        </w:rPr>
        <w:t xml:space="preserve"> tilbud, der skulle samle asylansøgerne, flygtningene og de fastboende samsinger.</w:t>
      </w:r>
    </w:p>
    <w:p w:rsidR="00A1212E" w:rsidRDefault="00A1212E" w:rsidP="00A1212E">
      <w:pPr>
        <w:pStyle w:val="NormalWeb"/>
        <w:spacing w:before="0" w:beforeAutospacing="0" w:after="0" w:afterAutospacing="0"/>
      </w:pPr>
      <w:r>
        <w:rPr>
          <w:rFonts w:ascii="Arial" w:hAnsi="Arial" w:cs="Arial"/>
          <w:color w:val="000000"/>
          <w:sz w:val="28"/>
          <w:szCs w:val="28"/>
        </w:rPr>
        <w:t>Men inden august 2016 var der truffet en central, politisk beslutning om at lukke øens asylcenter.</w:t>
      </w:r>
    </w:p>
    <w:p w:rsidR="00A1212E" w:rsidRDefault="00A1212E" w:rsidP="00A1212E">
      <w:pPr>
        <w:pStyle w:val="NormalWeb"/>
        <w:spacing w:before="0" w:beforeAutospacing="0" w:after="0" w:afterAutospacing="0"/>
      </w:pPr>
      <w:r>
        <w:rPr>
          <w:rFonts w:ascii="Arial" w:hAnsi="Arial" w:cs="Arial"/>
          <w:color w:val="000000"/>
          <w:sz w:val="28"/>
          <w:szCs w:val="28"/>
        </w:rPr>
        <w:t>Tilbage på Samsø var en mindre gruppe familier, der havde fået asyl og nu er fastboende på Samsø. Familierne blev familiesammenført og projektet Folkelighed og Forskellighed fik fokus på at samle de mange forskellige kulturer, der er bosat på Samsø.</w:t>
      </w:r>
    </w:p>
    <w:p w:rsidR="00A1212E" w:rsidRDefault="00A1212E" w:rsidP="00A1212E">
      <w:pPr>
        <w:pStyle w:val="NormalWeb"/>
        <w:spacing w:before="0" w:beforeAutospacing="0" w:after="0" w:afterAutospacing="0"/>
      </w:pPr>
      <w:r>
        <w:rPr>
          <w:rFonts w:ascii="Arial" w:hAnsi="Arial" w:cs="Arial"/>
          <w:color w:val="000000"/>
          <w:sz w:val="28"/>
          <w:szCs w:val="28"/>
        </w:rPr>
        <w:t>Foruden vores flygtningefamilier har Samsø mange fastboende østeuropæiske familier.</w:t>
      </w:r>
    </w:p>
    <w:p w:rsidR="00A1212E" w:rsidRDefault="00A1212E" w:rsidP="00A1212E">
      <w:pPr>
        <w:pStyle w:val="NormalWeb"/>
        <w:spacing w:before="0" w:beforeAutospacing="0" w:after="0" w:afterAutospacing="0"/>
      </w:pPr>
      <w:r>
        <w:t> </w:t>
      </w:r>
    </w:p>
    <w:p w:rsidR="00A1212E" w:rsidRPr="00A1212E" w:rsidRDefault="00A1212E" w:rsidP="00A1212E">
      <w:pPr>
        <w:pStyle w:val="NormalWeb"/>
        <w:spacing w:before="0" w:beforeAutospacing="0" w:after="0" w:afterAutospacing="0"/>
        <w:rPr>
          <w:b/>
          <w:sz w:val="32"/>
          <w:szCs w:val="32"/>
          <w:u w:val="single"/>
        </w:rPr>
      </w:pPr>
      <w:r w:rsidRPr="00A1212E">
        <w:rPr>
          <w:b/>
          <w:sz w:val="32"/>
          <w:szCs w:val="32"/>
          <w:u w:val="single"/>
        </w:rPr>
        <w:t>Arrangementerne:</w:t>
      </w:r>
    </w:p>
    <w:p w:rsidR="00A1212E" w:rsidRPr="00A1212E" w:rsidRDefault="00A1212E" w:rsidP="00A1212E">
      <w:pPr>
        <w:pStyle w:val="NormalWeb"/>
        <w:spacing w:before="0" w:beforeAutospacing="0" w:after="0" w:afterAutospacing="0"/>
        <w:rPr>
          <w:b/>
          <w:sz w:val="28"/>
          <w:szCs w:val="28"/>
          <w:u w:val="single"/>
        </w:rPr>
      </w:pPr>
    </w:p>
    <w:p w:rsidR="00A1212E" w:rsidRDefault="00A1212E" w:rsidP="00A1212E">
      <w:pPr>
        <w:pStyle w:val="NormalWeb"/>
        <w:spacing w:before="0" w:beforeAutospacing="0" w:after="0" w:afterAutospacing="0"/>
      </w:pPr>
      <w:r>
        <w:rPr>
          <w:rFonts w:ascii="Arial" w:hAnsi="Arial" w:cs="Arial"/>
          <w:color w:val="000000"/>
          <w:sz w:val="28"/>
          <w:szCs w:val="28"/>
        </w:rPr>
        <w:t>Derfor valgte vi, at lave 3 arrangementer på Samsø med hvert sit kulturmøde. Vi valgte at benytte øens forsamlingshuse som samlingssted til de to første arrangementer. Ved det tredje arrangement benyttede vi øens nye kultursal.</w:t>
      </w:r>
    </w:p>
    <w:p w:rsidR="00A1212E" w:rsidRDefault="00A1212E" w:rsidP="00A1212E">
      <w:pPr>
        <w:pStyle w:val="NormalWeb"/>
        <w:spacing w:before="0" w:beforeAutospacing="0" w:after="0" w:afterAutospacing="0"/>
      </w:pPr>
      <w:r>
        <w:t> </w:t>
      </w:r>
    </w:p>
    <w:p w:rsidR="00A1212E" w:rsidRDefault="00A1212E" w:rsidP="00A1212E">
      <w:pPr>
        <w:pStyle w:val="NormalWeb"/>
        <w:spacing w:before="0" w:beforeAutospacing="0" w:after="0" w:afterAutospacing="0"/>
      </w:pPr>
      <w:r>
        <w:t> </w:t>
      </w:r>
    </w:p>
    <w:p w:rsidR="00A1212E" w:rsidRPr="00A1212E" w:rsidRDefault="00A1212E" w:rsidP="00A1212E">
      <w:pPr>
        <w:pStyle w:val="NormalWeb"/>
        <w:spacing w:before="0" w:beforeAutospacing="0" w:after="0" w:afterAutospacing="0"/>
        <w:rPr>
          <w:b/>
        </w:rPr>
      </w:pPr>
      <w:r w:rsidRPr="00A1212E">
        <w:rPr>
          <w:rFonts w:ascii="Arial" w:hAnsi="Arial" w:cs="Arial"/>
          <w:b/>
          <w:color w:val="000000"/>
          <w:sz w:val="28"/>
          <w:szCs w:val="28"/>
        </w:rPr>
        <w:t>Det første arrangement blev kaldt</w:t>
      </w:r>
    </w:p>
    <w:p w:rsidR="00A1212E" w:rsidRDefault="00A1212E" w:rsidP="00A1212E">
      <w:pPr>
        <w:pStyle w:val="NormalWeb"/>
        <w:spacing w:before="0" w:beforeAutospacing="0" w:after="0" w:afterAutospacing="0"/>
      </w:pPr>
      <w:r>
        <w:t> </w:t>
      </w:r>
    </w:p>
    <w:p w:rsidR="00A1212E" w:rsidRDefault="00A1212E" w:rsidP="00A1212E">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Kage - Kød - og Rødkål og blev afholdt</w:t>
      </w:r>
      <w:r>
        <w:rPr>
          <w:rStyle w:val="apple-tab-span"/>
          <w:rFonts w:ascii="Arial" w:hAnsi="Arial" w:cs="Arial"/>
          <w:color w:val="000000"/>
          <w:sz w:val="28"/>
          <w:szCs w:val="28"/>
        </w:rPr>
        <w:t xml:space="preserve"> </w:t>
      </w:r>
      <w:r>
        <w:rPr>
          <w:rFonts w:ascii="Arial" w:hAnsi="Arial" w:cs="Arial"/>
          <w:color w:val="000000"/>
          <w:sz w:val="28"/>
          <w:szCs w:val="28"/>
        </w:rPr>
        <w:t>24. marts.</w:t>
      </w:r>
    </w:p>
    <w:p w:rsidR="00A1212E" w:rsidRDefault="00A1212E" w:rsidP="00A1212E">
      <w:pPr>
        <w:pStyle w:val="NormalWeb"/>
        <w:spacing w:before="0" w:beforeAutospacing="0" w:after="0" w:afterAutospacing="0"/>
        <w:ind w:left="720"/>
        <w:textAlignment w:val="baseline"/>
        <w:rPr>
          <w:rFonts w:ascii="Arial" w:hAnsi="Arial" w:cs="Arial"/>
          <w:color w:val="000000"/>
          <w:sz w:val="28"/>
          <w:szCs w:val="28"/>
        </w:rPr>
      </w:pPr>
    </w:p>
    <w:p w:rsidR="00A1212E" w:rsidRDefault="00A1212E" w:rsidP="00A1212E">
      <w:pPr>
        <w:pStyle w:val="NormalWeb"/>
        <w:spacing w:before="0" w:beforeAutospacing="0" w:after="0" w:afterAutospacing="0"/>
      </w:pPr>
      <w:r>
        <w:rPr>
          <w:rFonts w:ascii="Arial" w:hAnsi="Arial" w:cs="Arial"/>
          <w:color w:val="000000"/>
          <w:sz w:val="28"/>
          <w:szCs w:val="28"/>
        </w:rPr>
        <w:t>Fokus her var det østeuropæiske kulturmøde. Der deltog i alt 78 mennesker den aften i Kolby Forsamlingshus</w:t>
      </w:r>
    </w:p>
    <w:p w:rsidR="00A1212E" w:rsidRDefault="00A1212E" w:rsidP="00A1212E">
      <w:pPr>
        <w:pStyle w:val="NormalWeb"/>
        <w:spacing w:before="0" w:beforeAutospacing="0" w:after="0" w:afterAutospacing="0"/>
      </w:pPr>
      <w:r>
        <w:t> </w:t>
      </w:r>
    </w:p>
    <w:p w:rsidR="00A1212E" w:rsidRDefault="00A1212E" w:rsidP="00A1212E">
      <w:pPr>
        <w:pStyle w:val="NormalWeb"/>
        <w:spacing w:before="0" w:beforeAutospacing="0" w:after="0" w:afterAutospacing="0"/>
      </w:pPr>
      <w:r>
        <w:t> </w:t>
      </w:r>
    </w:p>
    <w:p w:rsidR="00A1212E" w:rsidRDefault="00A1212E" w:rsidP="00A1212E">
      <w:pPr>
        <w:pStyle w:val="NormalWeb"/>
        <w:spacing w:before="0" w:beforeAutospacing="0" w:after="0" w:afterAutospacing="0"/>
      </w:pPr>
      <w:r>
        <w:t> </w:t>
      </w:r>
    </w:p>
    <w:p w:rsidR="00A1212E" w:rsidRPr="00A1212E" w:rsidRDefault="00A1212E" w:rsidP="00A1212E">
      <w:pPr>
        <w:pStyle w:val="NormalWeb"/>
        <w:spacing w:before="0" w:beforeAutospacing="0" w:after="0" w:afterAutospacing="0"/>
        <w:rPr>
          <w:b/>
        </w:rPr>
      </w:pPr>
      <w:r w:rsidRPr="00A1212E">
        <w:rPr>
          <w:rFonts w:ascii="Arial" w:hAnsi="Arial" w:cs="Arial"/>
          <w:b/>
          <w:color w:val="000000"/>
          <w:sz w:val="28"/>
          <w:szCs w:val="28"/>
        </w:rPr>
        <w:t>Det andet arrangement blev kaldt</w:t>
      </w:r>
    </w:p>
    <w:p w:rsidR="00A1212E" w:rsidRDefault="00A1212E" w:rsidP="00A1212E">
      <w:pPr>
        <w:pStyle w:val="NormalWeb"/>
        <w:spacing w:before="0" w:beforeAutospacing="0" w:after="0" w:afterAutospacing="0"/>
      </w:pPr>
      <w:r>
        <w:t> </w:t>
      </w:r>
    </w:p>
    <w:p w:rsidR="00A1212E" w:rsidRDefault="00A1212E" w:rsidP="00A1212E">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Falafel - Fadøl og Frikadeller og blev afholdt</w:t>
      </w:r>
      <w:r>
        <w:rPr>
          <w:rStyle w:val="apple-tab-span"/>
          <w:rFonts w:ascii="Arial" w:hAnsi="Arial" w:cs="Arial"/>
          <w:color w:val="000000"/>
          <w:sz w:val="28"/>
          <w:szCs w:val="28"/>
        </w:rPr>
        <w:t xml:space="preserve"> </w:t>
      </w:r>
      <w:r>
        <w:rPr>
          <w:rFonts w:ascii="Arial" w:hAnsi="Arial" w:cs="Arial"/>
          <w:color w:val="000000"/>
          <w:sz w:val="28"/>
          <w:szCs w:val="28"/>
        </w:rPr>
        <w:t xml:space="preserve">28. april </w:t>
      </w:r>
    </w:p>
    <w:p w:rsidR="00A1212E" w:rsidRDefault="00A1212E" w:rsidP="00A1212E">
      <w:pPr>
        <w:pStyle w:val="NormalWeb"/>
        <w:spacing w:before="0" w:beforeAutospacing="0" w:after="0" w:afterAutospacing="0"/>
        <w:ind w:left="720"/>
        <w:textAlignment w:val="baseline"/>
        <w:rPr>
          <w:rFonts w:ascii="Arial" w:hAnsi="Arial" w:cs="Arial"/>
          <w:color w:val="000000"/>
          <w:sz w:val="28"/>
          <w:szCs w:val="28"/>
        </w:rPr>
      </w:pPr>
    </w:p>
    <w:p w:rsidR="00A1212E" w:rsidRDefault="00A1212E" w:rsidP="00A1212E">
      <w:pPr>
        <w:pStyle w:val="NormalWeb"/>
        <w:spacing w:before="0" w:beforeAutospacing="0" w:after="0" w:afterAutospacing="0"/>
      </w:pPr>
      <w:r>
        <w:rPr>
          <w:rFonts w:ascii="Arial" w:hAnsi="Arial" w:cs="Arial"/>
          <w:color w:val="000000"/>
          <w:sz w:val="28"/>
          <w:szCs w:val="28"/>
        </w:rPr>
        <w:t>Fokus her var det arabiske kulturmøde. Her deltog 86 mennesker den aften i Besser Forsamlingshus</w:t>
      </w:r>
    </w:p>
    <w:p w:rsidR="00A1212E" w:rsidRDefault="00A1212E" w:rsidP="00A1212E">
      <w:pPr>
        <w:pStyle w:val="NormalWeb"/>
        <w:spacing w:before="0" w:beforeAutospacing="0" w:after="0" w:afterAutospacing="0"/>
      </w:pPr>
      <w:r>
        <w:t> </w:t>
      </w:r>
    </w:p>
    <w:p w:rsidR="00A1212E" w:rsidRPr="00A1212E" w:rsidRDefault="00A1212E" w:rsidP="00A1212E">
      <w:pPr>
        <w:pStyle w:val="NormalWeb"/>
        <w:spacing w:before="0" w:beforeAutospacing="0" w:after="0" w:afterAutospacing="0"/>
        <w:rPr>
          <w:b/>
        </w:rPr>
      </w:pPr>
      <w:r w:rsidRPr="00A1212E">
        <w:rPr>
          <w:rFonts w:ascii="Arial" w:hAnsi="Arial" w:cs="Arial"/>
          <w:b/>
          <w:color w:val="000000"/>
          <w:sz w:val="28"/>
          <w:szCs w:val="28"/>
        </w:rPr>
        <w:t>Det tredje og sidste arrangement blev kaldt</w:t>
      </w:r>
    </w:p>
    <w:p w:rsidR="00A1212E" w:rsidRDefault="00A1212E" w:rsidP="00A1212E">
      <w:pPr>
        <w:pStyle w:val="NormalWeb"/>
        <w:spacing w:before="0" w:beforeAutospacing="0" w:after="0" w:afterAutospacing="0"/>
      </w:pPr>
      <w:r>
        <w:t> </w:t>
      </w:r>
    </w:p>
    <w:p w:rsidR="00A1212E" w:rsidRDefault="00A1212E" w:rsidP="00A1212E">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Demokrati - Drama og Drømmekage </w:t>
      </w:r>
      <w:r w:rsidR="00E26B0B">
        <w:rPr>
          <w:rFonts w:ascii="Arial" w:hAnsi="Arial" w:cs="Arial"/>
          <w:color w:val="000000"/>
          <w:sz w:val="28"/>
          <w:szCs w:val="28"/>
        </w:rPr>
        <w:t>og blev afholdt grundlovsdag</w:t>
      </w:r>
      <w:r>
        <w:rPr>
          <w:rFonts w:ascii="Arial" w:hAnsi="Arial" w:cs="Arial"/>
          <w:color w:val="000000"/>
          <w:sz w:val="28"/>
          <w:szCs w:val="28"/>
        </w:rPr>
        <w:t> - 5. juni</w:t>
      </w:r>
      <w:r w:rsidR="00E26B0B">
        <w:rPr>
          <w:rFonts w:ascii="Arial" w:hAnsi="Arial" w:cs="Arial"/>
          <w:color w:val="000000"/>
          <w:sz w:val="28"/>
          <w:szCs w:val="28"/>
        </w:rPr>
        <w:t xml:space="preserve">. </w:t>
      </w:r>
    </w:p>
    <w:p w:rsidR="00A1212E" w:rsidRDefault="00A1212E" w:rsidP="00A1212E">
      <w:pPr>
        <w:pStyle w:val="NormalWeb"/>
        <w:spacing w:before="0" w:beforeAutospacing="0" w:after="0" w:afterAutospacing="0"/>
        <w:ind w:left="720"/>
        <w:textAlignment w:val="baseline"/>
        <w:rPr>
          <w:rFonts w:ascii="Arial" w:hAnsi="Arial" w:cs="Arial"/>
          <w:color w:val="000000"/>
          <w:sz w:val="28"/>
          <w:szCs w:val="28"/>
        </w:rPr>
      </w:pPr>
    </w:p>
    <w:p w:rsidR="00E26B0B" w:rsidRDefault="00A1212E" w:rsidP="00A1212E">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lastRenderedPageBreak/>
        <w:t xml:space="preserve">Her samlede vi cirka 270 mennesker til grundlovstale og danske sommersange med debat om lokalt engagement i forhold til integration. </w:t>
      </w:r>
    </w:p>
    <w:p w:rsidR="00E26B0B" w:rsidRDefault="00E26B0B" w:rsidP="00A1212E">
      <w:pPr>
        <w:pStyle w:val="NormalWeb"/>
        <w:spacing w:before="0" w:beforeAutospacing="0" w:after="0" w:afterAutospacing="0"/>
        <w:rPr>
          <w:rFonts w:ascii="Arial" w:hAnsi="Arial" w:cs="Arial"/>
          <w:color w:val="000000"/>
          <w:sz w:val="28"/>
          <w:szCs w:val="28"/>
        </w:rPr>
      </w:pPr>
    </w:p>
    <w:p w:rsidR="00A1212E" w:rsidRDefault="00A1212E" w:rsidP="00A1212E">
      <w:pPr>
        <w:pStyle w:val="NormalWeb"/>
        <w:spacing w:before="0" w:beforeAutospacing="0" w:after="0" w:afterAutospacing="0"/>
      </w:pPr>
      <w:r>
        <w:rPr>
          <w:rFonts w:ascii="Arial" w:hAnsi="Arial" w:cs="Arial"/>
          <w:color w:val="000000"/>
          <w:sz w:val="28"/>
          <w:szCs w:val="28"/>
        </w:rPr>
        <w:t>Flemming Jensen og Abdel Aziz Mahmoud holdt foredrag og dagen blev afsluttet med improvisationsteater, opført af 16 børn på Samsø. De havde dagen igennem haft teaterworkshop med teatergruppen: ”Elverfolket”, hvor de på tværs af dansk og arabisk kultur havde arbejdet med kulturmødet i forhold til deres virkelighed her på Samsø</w:t>
      </w:r>
      <w:r>
        <w:rPr>
          <w:rFonts w:ascii="Arial" w:hAnsi="Arial" w:cs="Arial"/>
          <w:color w:val="000000"/>
          <w:sz w:val="22"/>
          <w:szCs w:val="22"/>
        </w:rPr>
        <w:t xml:space="preserve">. </w:t>
      </w:r>
    </w:p>
    <w:p w:rsidR="00A1212E" w:rsidRDefault="00A1212E" w:rsidP="00A1212E">
      <w:pPr>
        <w:pStyle w:val="NormalWeb"/>
        <w:spacing w:before="0" w:beforeAutospacing="0" w:after="0" w:afterAutospacing="0"/>
      </w:pPr>
      <w:r>
        <w:rPr>
          <w:rFonts w:ascii="Arial" w:hAnsi="Arial" w:cs="Arial"/>
          <w:color w:val="000000"/>
          <w:sz w:val="28"/>
          <w:szCs w:val="28"/>
        </w:rPr>
        <w:t>Flere arabiske familier deltog. Tolken, der samarbejder med Samsø Kommune deltog frivilligt den dag og tolkede muntert hovedtrækkene i Flemming Jensens skarpe, satiriske foredrag om de danske, kristne kulturværdier. Abdel Aziz holdt indledningsvis en kort, arabisk introduktion.</w:t>
      </w:r>
    </w:p>
    <w:p w:rsidR="00A1212E" w:rsidRDefault="00A1212E" w:rsidP="00A1212E">
      <w:pPr>
        <w:pStyle w:val="NormalWeb"/>
        <w:spacing w:before="0" w:beforeAutospacing="0" w:after="320" w:afterAutospacing="0"/>
      </w:pPr>
      <w:r>
        <w:t> </w:t>
      </w:r>
    </w:p>
    <w:p w:rsidR="00A1212E" w:rsidRDefault="00A1212E" w:rsidP="00A1212E">
      <w:pPr>
        <w:pStyle w:val="NormalWeb"/>
        <w:spacing w:before="0" w:beforeAutospacing="0" w:after="320" w:afterAutospacing="0"/>
      </w:pPr>
      <w:r>
        <w:rPr>
          <w:rFonts w:ascii="Arial" w:hAnsi="Arial" w:cs="Arial"/>
          <w:color w:val="000000"/>
          <w:sz w:val="28"/>
          <w:szCs w:val="28"/>
        </w:rPr>
        <w:t xml:space="preserve">De to første arrangementer fik opbakning af de respektive kulturer, især fordi de fik ejerskab over aftenerne. Vi valgte at kulturmødet tog udgangspunkt i gastronomi. </w:t>
      </w:r>
    </w:p>
    <w:p w:rsidR="00A1212E" w:rsidRDefault="00A1212E" w:rsidP="00A1212E">
      <w:pPr>
        <w:pStyle w:val="NormalWeb"/>
        <w:spacing w:before="0" w:beforeAutospacing="0" w:after="320" w:afterAutospacing="0"/>
      </w:pPr>
      <w:r>
        <w:rPr>
          <w:rFonts w:ascii="Arial" w:hAnsi="Arial" w:cs="Arial"/>
          <w:color w:val="000000"/>
          <w:sz w:val="28"/>
          <w:szCs w:val="28"/>
        </w:rPr>
        <w:t>Ved det første arrangement havde vi besøgt de erhvervsdrivende på Samsø, der ansætter østeuropæisk arbejdskraft og mødt stor opbakning til omtale af arrangementet. Derudover havde vi oversat invitationerne til både polsk, ukrainsk og engelsk, delt dem på Facebook, hængt dem op lokalt og benyttet os af direkte forældrehenvendelse gennem østeuropæiske skoleelever</w:t>
      </w:r>
    </w:p>
    <w:p w:rsidR="00A1212E" w:rsidRDefault="00A1212E" w:rsidP="00A1212E">
      <w:pPr>
        <w:pStyle w:val="NormalWeb"/>
        <w:spacing w:before="0" w:beforeAutospacing="0" w:after="320" w:afterAutospacing="0"/>
      </w:pPr>
      <w:r>
        <w:rPr>
          <w:rFonts w:ascii="Arial" w:hAnsi="Arial" w:cs="Arial"/>
          <w:color w:val="000000"/>
          <w:sz w:val="28"/>
          <w:szCs w:val="28"/>
        </w:rPr>
        <w:t xml:space="preserve">Det blev især medarbejdere fra Polen, der deltog. </w:t>
      </w:r>
    </w:p>
    <w:p w:rsidR="00A1212E" w:rsidRDefault="00A1212E" w:rsidP="00A1212E">
      <w:pPr>
        <w:pStyle w:val="NormalWeb"/>
        <w:spacing w:before="0" w:beforeAutospacing="0" w:after="320" w:afterAutospacing="0"/>
      </w:pPr>
      <w:r>
        <w:rPr>
          <w:rFonts w:ascii="Arial" w:hAnsi="Arial" w:cs="Arial"/>
          <w:color w:val="000000"/>
          <w:sz w:val="28"/>
          <w:szCs w:val="28"/>
        </w:rPr>
        <w:t>Ved den østeuropæiske aften var det polsk BIGOS med dansk FLÆSKESTEG. Til kaffen var lavet en meget overdådig, polsk kage med kort over landene, der mødtes. Der var dansk folkedans fra den lokale folkedanserforen</w:t>
      </w:r>
      <w:r w:rsidR="00E26B0B">
        <w:rPr>
          <w:rFonts w:ascii="Arial" w:hAnsi="Arial" w:cs="Arial"/>
          <w:color w:val="000000"/>
          <w:sz w:val="28"/>
          <w:szCs w:val="28"/>
        </w:rPr>
        <w:t>ing og</w:t>
      </w:r>
      <w:r>
        <w:rPr>
          <w:rFonts w:ascii="Arial" w:hAnsi="Arial" w:cs="Arial"/>
          <w:color w:val="000000"/>
          <w:sz w:val="28"/>
          <w:szCs w:val="28"/>
        </w:rPr>
        <w:t> berigende foredrag om polsk historie, baggrundskultur og flot musikalsk indslag.</w:t>
      </w:r>
    </w:p>
    <w:p w:rsidR="00A1212E" w:rsidRDefault="00A1212E" w:rsidP="00A1212E">
      <w:pPr>
        <w:pStyle w:val="NormalWeb"/>
        <w:spacing w:before="0" w:beforeAutospacing="0" w:after="320" w:afterAutospacing="0"/>
      </w:pPr>
      <w:r>
        <w:t> </w:t>
      </w:r>
    </w:p>
    <w:p w:rsidR="00A1212E" w:rsidRDefault="00A1212E" w:rsidP="00A1212E">
      <w:pPr>
        <w:pStyle w:val="NormalWeb"/>
        <w:spacing w:before="0" w:beforeAutospacing="0" w:after="320" w:afterAutospacing="0"/>
      </w:pPr>
      <w:r>
        <w:rPr>
          <w:rFonts w:ascii="Arial" w:hAnsi="Arial" w:cs="Arial"/>
          <w:color w:val="000000"/>
          <w:sz w:val="28"/>
          <w:szCs w:val="28"/>
        </w:rPr>
        <w:t>Ved det andet arrangement samarbejdede vi med Samsø Kommunes integrationsmedarbejder.</w:t>
      </w:r>
    </w:p>
    <w:p w:rsidR="00A1212E" w:rsidRDefault="00A1212E" w:rsidP="00A1212E">
      <w:pPr>
        <w:pStyle w:val="NormalWeb"/>
        <w:spacing w:before="0" w:beforeAutospacing="0" w:after="320" w:afterAutospacing="0"/>
      </w:pPr>
      <w:r>
        <w:rPr>
          <w:rFonts w:ascii="Arial" w:hAnsi="Arial" w:cs="Arial"/>
          <w:color w:val="000000"/>
          <w:sz w:val="28"/>
          <w:szCs w:val="28"/>
        </w:rPr>
        <w:t xml:space="preserve">Invitationerne blev oversat til arabisk gennem kirkens kontakter. Vi fik kontakt til hjemmene gennem skole og børnehaver. Ved den arabiske aften oplevede vi en meget, meget stor tilslutning fra vores arabiske indbyggere. </w:t>
      </w:r>
    </w:p>
    <w:p w:rsidR="00A1212E" w:rsidRDefault="00A1212E" w:rsidP="00A1212E">
      <w:pPr>
        <w:pStyle w:val="NormalWeb"/>
        <w:spacing w:before="0" w:beforeAutospacing="0" w:after="320" w:afterAutospacing="0"/>
      </w:pPr>
      <w:r>
        <w:rPr>
          <w:rFonts w:ascii="Arial" w:hAnsi="Arial" w:cs="Arial"/>
          <w:color w:val="000000"/>
          <w:sz w:val="28"/>
          <w:szCs w:val="28"/>
        </w:rPr>
        <w:lastRenderedPageBreak/>
        <w:t xml:space="preserve">Aftenen bestod af arabisk buffet med FALAFLER, HUMUS, SALATER, KARTOFFELFAD og KALVEFRIKADELLER, som var blevet lavet gennem dagen på Samsø Skole af en gruppe voksne samt leveret fra forsamlingshusets køkken. Dessertbordet var specialiteter fra den arabiske halvø og det nordlige Afrika. Aftenen blev tolket bedst muligt. Vi sang fra den danske højskolesangbog og der blev fremført arabisk musik. </w:t>
      </w:r>
      <w:r w:rsidR="007D7777">
        <w:rPr>
          <w:rFonts w:ascii="Arial" w:hAnsi="Arial" w:cs="Arial"/>
          <w:color w:val="000000"/>
          <w:sz w:val="28"/>
          <w:szCs w:val="28"/>
        </w:rPr>
        <w:t>Bl.a.</w:t>
      </w:r>
      <w:r>
        <w:rPr>
          <w:rFonts w:ascii="Arial" w:hAnsi="Arial" w:cs="Arial"/>
          <w:color w:val="000000"/>
          <w:sz w:val="28"/>
          <w:szCs w:val="28"/>
        </w:rPr>
        <w:t xml:space="preserve"> sang vi sammen “Svantes lykkelige dag”, da den ligger med dansk tale og arabisk tekst på </w:t>
      </w:r>
      <w:r w:rsidR="007D7777">
        <w:rPr>
          <w:rFonts w:ascii="Arial" w:hAnsi="Arial" w:cs="Arial"/>
          <w:color w:val="000000"/>
          <w:sz w:val="28"/>
          <w:szCs w:val="28"/>
        </w:rPr>
        <w:t>YouTube</w:t>
      </w:r>
      <w:r>
        <w:rPr>
          <w:rFonts w:ascii="Arial" w:hAnsi="Arial" w:cs="Arial"/>
          <w:color w:val="000000"/>
          <w:sz w:val="28"/>
          <w:szCs w:val="28"/>
        </w:rPr>
        <w:t>.</w:t>
      </w:r>
    </w:p>
    <w:p w:rsidR="00A1212E" w:rsidRDefault="00A1212E" w:rsidP="00A1212E">
      <w:pPr>
        <w:pStyle w:val="NormalWeb"/>
        <w:spacing w:before="0" w:beforeAutospacing="0" w:after="320" w:afterAutospacing="0"/>
        <w:rPr>
          <w:rFonts w:ascii="Arial" w:hAnsi="Arial" w:cs="Arial"/>
          <w:color w:val="000000"/>
          <w:sz w:val="28"/>
          <w:szCs w:val="28"/>
        </w:rPr>
      </w:pPr>
      <w:r>
        <w:rPr>
          <w:rFonts w:ascii="Arial" w:hAnsi="Arial" w:cs="Arial"/>
          <w:color w:val="000000"/>
          <w:sz w:val="28"/>
          <w:szCs w:val="28"/>
        </w:rPr>
        <w:t>Da aftenen var slut sagde flere</w:t>
      </w:r>
      <w:r>
        <w:rPr>
          <w:rFonts w:ascii="Arial" w:hAnsi="Arial" w:cs="Arial"/>
          <w:color w:val="000000"/>
          <w:sz w:val="28"/>
          <w:szCs w:val="28"/>
        </w:rPr>
        <w:t xml:space="preserve"> deltagere</w:t>
      </w:r>
      <w:r>
        <w:rPr>
          <w:rFonts w:ascii="Arial" w:hAnsi="Arial" w:cs="Arial"/>
          <w:color w:val="000000"/>
          <w:sz w:val="28"/>
          <w:szCs w:val="28"/>
        </w:rPr>
        <w:t xml:space="preserve">, at de ønskede sådanne aftener </w:t>
      </w:r>
      <w:r>
        <w:rPr>
          <w:rFonts w:ascii="Arial" w:hAnsi="Arial" w:cs="Arial"/>
          <w:color w:val="000000"/>
          <w:sz w:val="28"/>
          <w:szCs w:val="28"/>
        </w:rPr>
        <w:t xml:space="preserve">kunne samle os </w:t>
      </w:r>
      <w:r>
        <w:rPr>
          <w:rFonts w:ascii="Arial" w:hAnsi="Arial" w:cs="Arial"/>
          <w:color w:val="000000"/>
          <w:sz w:val="28"/>
          <w:szCs w:val="28"/>
        </w:rPr>
        <w:t>hver måned.</w:t>
      </w:r>
    </w:p>
    <w:p w:rsidR="00A1212E" w:rsidRDefault="00A1212E" w:rsidP="00A1212E">
      <w:pPr>
        <w:pStyle w:val="NormalWeb"/>
        <w:spacing w:before="0" w:beforeAutospacing="0" w:after="320" w:afterAutospacing="0"/>
      </w:pPr>
    </w:p>
    <w:p w:rsidR="00A1212E" w:rsidRDefault="00A1212E" w:rsidP="00A1212E">
      <w:pPr>
        <w:pStyle w:val="NormalWeb"/>
        <w:spacing w:before="0" w:beforeAutospacing="0" w:after="320" w:afterAutospacing="0"/>
      </w:pPr>
      <w:r>
        <w:rPr>
          <w:rFonts w:ascii="Arial" w:hAnsi="Arial" w:cs="Arial"/>
          <w:color w:val="000000"/>
          <w:sz w:val="28"/>
          <w:szCs w:val="28"/>
        </w:rPr>
        <w:t>Projektet blev afsluttet og opløftet Grundlovsdag. Her valgte vi at sætte Samsø i perspektiv i forhold til integration i Danmark. I alt cirka 270 mennesker var med gennem eftermiddagen, hvor dagen havde mere karakter af en højskoledag med skarpe indlæg til os danskere og hvad, der har betydning i en vellykket integration. Hvordan vi opfatter os selv, hvilke kulturværdier, der forbinder os og hvor vi måske ikke længere er så ensartet i vores danske selvforståelse.</w:t>
      </w:r>
    </w:p>
    <w:p w:rsidR="00A1212E" w:rsidRDefault="00A1212E" w:rsidP="00A1212E">
      <w:pPr>
        <w:pStyle w:val="NormalWeb"/>
        <w:spacing w:before="0" w:beforeAutospacing="0" w:after="320" w:afterAutospacing="0"/>
      </w:pPr>
      <w:r>
        <w:rPr>
          <w:rFonts w:ascii="Arial" w:hAnsi="Arial" w:cs="Arial"/>
          <w:color w:val="000000"/>
          <w:sz w:val="28"/>
          <w:szCs w:val="28"/>
        </w:rPr>
        <w:t>Dagen sluttede flot vores projekt Folkelighed og Forskellighed og gav plads til eftertanke, selvindsigt og vendt vores forståelse af os selv og det fremmede rundt.</w:t>
      </w:r>
    </w:p>
    <w:p w:rsidR="00A1212E" w:rsidRDefault="00A1212E" w:rsidP="00A1212E">
      <w:pPr>
        <w:pStyle w:val="NormalWeb"/>
        <w:spacing w:before="0" w:beforeAutospacing="0" w:after="320" w:afterAutospacing="0"/>
        <w:rPr>
          <w:rFonts w:ascii="Arial" w:hAnsi="Arial" w:cs="Arial"/>
          <w:color w:val="000000"/>
          <w:sz w:val="28"/>
          <w:szCs w:val="28"/>
        </w:rPr>
      </w:pPr>
      <w:r>
        <w:rPr>
          <w:rFonts w:ascii="Arial" w:hAnsi="Arial" w:cs="Arial"/>
          <w:color w:val="000000"/>
          <w:sz w:val="28"/>
          <w:szCs w:val="28"/>
        </w:rPr>
        <w:t xml:space="preserve">Projektet har været vellykket. Som vi indledningsvis skrev, ville det ha haft en anden tyngde, hvis vores hverdag på Samsø var blevet beriget med cirka 400 asylansøgere og tilsvarende mange skolebørn. Men for de etniske mindretalsgrupper, der bor på Samsø, gav projektet nye rammer at mødes under og sætte vores kultur og </w:t>
      </w:r>
      <w:r w:rsidR="007D7777">
        <w:rPr>
          <w:rFonts w:ascii="Arial" w:hAnsi="Arial" w:cs="Arial"/>
          <w:color w:val="000000"/>
          <w:sz w:val="28"/>
          <w:szCs w:val="28"/>
        </w:rPr>
        <w:t>egen forståelse</w:t>
      </w:r>
      <w:r>
        <w:rPr>
          <w:rFonts w:ascii="Arial" w:hAnsi="Arial" w:cs="Arial"/>
          <w:color w:val="000000"/>
          <w:sz w:val="28"/>
          <w:szCs w:val="28"/>
        </w:rPr>
        <w:t xml:space="preserve"> til debat.</w:t>
      </w:r>
    </w:p>
    <w:p w:rsidR="00A1212E" w:rsidRDefault="00A1212E" w:rsidP="00A1212E">
      <w:pPr>
        <w:pStyle w:val="NormalWeb"/>
        <w:spacing w:before="0" w:beforeAutospacing="0" w:after="320" w:afterAutospacing="0"/>
      </w:pPr>
    </w:p>
    <w:p w:rsidR="00E26B0B" w:rsidRDefault="00E26B0B" w:rsidP="00A1212E">
      <w:pPr>
        <w:pStyle w:val="NormalWeb"/>
        <w:spacing w:before="0" w:beforeAutospacing="0" w:after="320" w:afterAutospacing="0"/>
      </w:pPr>
    </w:p>
    <w:p w:rsidR="00E26B0B" w:rsidRDefault="00E26B0B" w:rsidP="00A1212E">
      <w:pPr>
        <w:pStyle w:val="NormalWeb"/>
        <w:spacing w:before="0" w:beforeAutospacing="0" w:after="320" w:afterAutospacing="0"/>
      </w:pPr>
    </w:p>
    <w:p w:rsidR="00E26B0B" w:rsidRDefault="00E26B0B" w:rsidP="00A1212E">
      <w:pPr>
        <w:pStyle w:val="NormalWeb"/>
        <w:spacing w:before="0" w:beforeAutospacing="0" w:after="320" w:afterAutospacing="0"/>
      </w:pPr>
    </w:p>
    <w:p w:rsidR="00E26B0B" w:rsidRDefault="00E26B0B" w:rsidP="00A1212E">
      <w:pPr>
        <w:pStyle w:val="NormalWeb"/>
        <w:spacing w:before="0" w:beforeAutospacing="0" w:after="320" w:afterAutospacing="0"/>
      </w:pPr>
    </w:p>
    <w:p w:rsidR="00A1212E" w:rsidRPr="00A1212E" w:rsidRDefault="00A1212E" w:rsidP="00A1212E">
      <w:pPr>
        <w:pStyle w:val="NormalWeb"/>
        <w:spacing w:before="0" w:beforeAutospacing="0" w:after="320" w:afterAutospacing="0"/>
        <w:rPr>
          <w:rFonts w:ascii="Arial" w:hAnsi="Arial" w:cs="Arial"/>
          <w:b/>
          <w:sz w:val="32"/>
          <w:szCs w:val="32"/>
          <w:u w:val="single"/>
        </w:rPr>
      </w:pPr>
      <w:r w:rsidRPr="00A1212E">
        <w:rPr>
          <w:sz w:val="32"/>
          <w:szCs w:val="32"/>
        </w:rPr>
        <w:lastRenderedPageBreak/>
        <w:t> </w:t>
      </w:r>
      <w:r w:rsidRPr="00A1212E">
        <w:rPr>
          <w:rFonts w:ascii="Arial" w:hAnsi="Arial" w:cs="Arial"/>
          <w:b/>
          <w:sz w:val="32"/>
          <w:szCs w:val="32"/>
          <w:u w:val="single"/>
        </w:rPr>
        <w:t>PR:</w:t>
      </w:r>
    </w:p>
    <w:p w:rsidR="00A1212E" w:rsidRDefault="00A1212E" w:rsidP="00A1212E">
      <w:pPr>
        <w:pStyle w:val="NormalWeb"/>
        <w:spacing w:before="0" w:beforeAutospacing="0" w:after="320" w:afterAutospacing="0"/>
      </w:pPr>
      <w:r>
        <w:rPr>
          <w:rFonts w:ascii="Arial" w:hAnsi="Arial" w:cs="Arial"/>
          <w:color w:val="000000"/>
          <w:sz w:val="28"/>
          <w:szCs w:val="28"/>
        </w:rPr>
        <w:t>Billeder fra vores 3 arrangementer findes i denne google-mappe</w:t>
      </w:r>
    </w:p>
    <w:p w:rsidR="00A1212E" w:rsidRDefault="00A1212E" w:rsidP="00A1212E">
      <w:pPr>
        <w:pStyle w:val="NormalWeb"/>
        <w:spacing w:before="0" w:beforeAutospacing="0" w:after="320" w:afterAutospacing="0"/>
      </w:pPr>
      <w:hyperlink r:id="rId6" w:history="1">
        <w:r>
          <w:rPr>
            <w:rStyle w:val="Hyperlink"/>
            <w:rFonts w:ascii="Arial" w:hAnsi="Arial" w:cs="Arial"/>
            <w:color w:val="1155CC"/>
            <w:sz w:val="28"/>
            <w:szCs w:val="28"/>
          </w:rPr>
          <w:t>Folkelighed og Forskellighed</w:t>
        </w:r>
      </w:hyperlink>
    </w:p>
    <w:p w:rsidR="00A1212E" w:rsidRDefault="00A1212E" w:rsidP="00A1212E">
      <w:pPr>
        <w:pStyle w:val="NormalWeb"/>
        <w:spacing w:before="0" w:beforeAutospacing="0" w:after="320" w:afterAutospacing="0"/>
      </w:pPr>
    </w:p>
    <w:p w:rsidR="00A1212E" w:rsidRDefault="00A1212E" w:rsidP="00A1212E">
      <w:pPr>
        <w:pStyle w:val="NormalWeb"/>
        <w:spacing w:before="0" w:beforeAutospacing="0" w:after="320" w:afterAutospacing="0"/>
      </w:pPr>
      <w:r>
        <w:rPr>
          <w:rFonts w:ascii="Arial" w:hAnsi="Arial" w:cs="Arial"/>
          <w:color w:val="000000"/>
          <w:sz w:val="28"/>
          <w:szCs w:val="28"/>
        </w:rPr>
        <w:t>Vi har benyttet Facebook til omtale af arrangementerne:</w:t>
      </w:r>
    </w:p>
    <w:p w:rsidR="00A1212E" w:rsidRPr="00A1212E" w:rsidRDefault="00A1212E" w:rsidP="00A1212E">
      <w:pPr>
        <w:pStyle w:val="NormalWeb"/>
        <w:spacing w:before="0" w:beforeAutospacing="0" w:after="320" w:afterAutospacing="0"/>
        <w:rPr>
          <w:b/>
          <w:color w:val="FF0000"/>
        </w:rPr>
      </w:pPr>
      <w:r w:rsidRPr="00A1212E">
        <w:rPr>
          <w:rFonts w:ascii="Arial" w:hAnsi="Arial" w:cs="Arial"/>
          <w:b/>
          <w:color w:val="FF0000"/>
          <w:sz w:val="28"/>
          <w:szCs w:val="28"/>
        </w:rPr>
        <w:t>Samsø Bibliotek</w:t>
      </w:r>
    </w:p>
    <w:p w:rsidR="00A1212E" w:rsidRPr="00A1212E" w:rsidRDefault="00A1212E" w:rsidP="00A1212E">
      <w:pPr>
        <w:pStyle w:val="NormalWeb"/>
        <w:spacing w:before="0" w:beforeAutospacing="0" w:after="320" w:afterAutospacing="0"/>
        <w:rPr>
          <w:b/>
          <w:color w:val="FF0000"/>
        </w:rPr>
      </w:pPr>
      <w:r w:rsidRPr="00A1212E">
        <w:rPr>
          <w:rFonts w:ascii="Arial" w:hAnsi="Arial" w:cs="Arial"/>
          <w:b/>
          <w:color w:val="FF0000"/>
          <w:sz w:val="28"/>
          <w:szCs w:val="28"/>
        </w:rPr>
        <w:t>Samsø Netavis</w:t>
      </w:r>
    </w:p>
    <w:p w:rsidR="00A1212E" w:rsidRPr="00A1212E" w:rsidRDefault="00A1212E" w:rsidP="00A1212E">
      <w:pPr>
        <w:pStyle w:val="NormalWeb"/>
        <w:spacing w:before="0" w:beforeAutospacing="0" w:after="320" w:afterAutospacing="0"/>
        <w:rPr>
          <w:b/>
          <w:color w:val="FF0000"/>
        </w:rPr>
      </w:pPr>
      <w:r w:rsidRPr="00A1212E">
        <w:rPr>
          <w:rFonts w:ascii="Arial" w:hAnsi="Arial" w:cs="Arial"/>
          <w:b/>
          <w:color w:val="FF0000"/>
          <w:sz w:val="28"/>
          <w:szCs w:val="28"/>
        </w:rPr>
        <w:t>Samsø Ny netavis</w:t>
      </w:r>
    </w:p>
    <w:p w:rsidR="00A1212E" w:rsidRDefault="00A1212E" w:rsidP="00A1212E">
      <w:pPr>
        <w:pStyle w:val="NormalWeb"/>
        <w:spacing w:before="0" w:beforeAutospacing="0" w:after="320" w:afterAutospacing="0"/>
      </w:pPr>
      <w:r>
        <w:rPr>
          <w:rFonts w:ascii="Arial" w:hAnsi="Arial" w:cs="Arial"/>
          <w:color w:val="000000"/>
          <w:sz w:val="28"/>
          <w:szCs w:val="28"/>
        </w:rPr>
        <w:t xml:space="preserve">Her har </w:t>
      </w:r>
      <w:r w:rsidRPr="00A1212E">
        <w:rPr>
          <w:rFonts w:ascii="Arial" w:hAnsi="Arial" w:cs="Arial"/>
          <w:b/>
          <w:color w:val="FF0000"/>
          <w:sz w:val="28"/>
          <w:szCs w:val="28"/>
        </w:rPr>
        <w:t># DANMARKSKANON</w:t>
      </w:r>
      <w:r w:rsidRPr="00A1212E">
        <w:rPr>
          <w:rFonts w:ascii="Arial" w:hAnsi="Arial" w:cs="Arial"/>
          <w:color w:val="FF0000"/>
          <w:sz w:val="28"/>
          <w:szCs w:val="28"/>
        </w:rPr>
        <w:t xml:space="preserve"> </w:t>
      </w:r>
      <w:r>
        <w:rPr>
          <w:rFonts w:ascii="Arial" w:hAnsi="Arial" w:cs="Arial"/>
          <w:color w:val="000000"/>
          <w:sz w:val="28"/>
          <w:szCs w:val="28"/>
        </w:rPr>
        <w:t>været benyttet</w:t>
      </w:r>
    </w:p>
    <w:p w:rsidR="00A1212E" w:rsidRDefault="00A1212E" w:rsidP="00A1212E">
      <w:pPr>
        <w:pStyle w:val="NormalWeb"/>
        <w:spacing w:before="0" w:beforeAutospacing="0" w:after="320" w:afterAutospacing="0"/>
        <w:rPr>
          <w:rFonts w:ascii="Arial" w:hAnsi="Arial" w:cs="Arial"/>
          <w:color w:val="000000"/>
          <w:sz w:val="28"/>
          <w:szCs w:val="28"/>
        </w:rPr>
      </w:pPr>
      <w:r>
        <w:rPr>
          <w:rFonts w:ascii="Arial" w:hAnsi="Arial" w:cs="Arial"/>
          <w:color w:val="000000"/>
          <w:sz w:val="28"/>
          <w:szCs w:val="28"/>
        </w:rPr>
        <w:t>Annoncering og pressemeddelelser har været bragt i Samsø Posten</w:t>
      </w:r>
    </w:p>
    <w:p w:rsidR="00E26B0B" w:rsidRDefault="00E26B0B" w:rsidP="00A1212E">
      <w:pPr>
        <w:pStyle w:val="NormalWeb"/>
        <w:spacing w:before="0" w:beforeAutospacing="0" w:after="320" w:afterAutospacing="0"/>
      </w:pPr>
    </w:p>
    <w:p w:rsidR="00A1212E" w:rsidRDefault="00A1212E" w:rsidP="00A1212E">
      <w:pPr>
        <w:pStyle w:val="NormalWeb"/>
        <w:spacing w:before="0" w:beforeAutospacing="0" w:after="320" w:afterAutospacing="0"/>
        <w:rPr>
          <w:sz w:val="32"/>
          <w:szCs w:val="32"/>
        </w:rPr>
      </w:pPr>
      <w:r w:rsidRPr="00A1212E">
        <w:rPr>
          <w:sz w:val="32"/>
          <w:szCs w:val="32"/>
        </w:rPr>
        <w:t> </w:t>
      </w:r>
      <w:r w:rsidRPr="00A1212E">
        <w:rPr>
          <w:rFonts w:ascii="Arial" w:hAnsi="Arial" w:cs="Arial"/>
          <w:b/>
          <w:sz w:val="32"/>
          <w:szCs w:val="32"/>
          <w:u w:val="single"/>
        </w:rPr>
        <w:t>Organisering:</w:t>
      </w:r>
      <w:r w:rsidRPr="00A1212E">
        <w:rPr>
          <w:sz w:val="32"/>
          <w:szCs w:val="32"/>
        </w:rPr>
        <w:t> </w:t>
      </w:r>
    </w:p>
    <w:p w:rsidR="00E26B0B" w:rsidRPr="00A1212E" w:rsidRDefault="00E26B0B" w:rsidP="00A1212E">
      <w:pPr>
        <w:pStyle w:val="NormalWeb"/>
        <w:spacing w:before="0" w:beforeAutospacing="0" w:after="320" w:afterAutospacing="0"/>
        <w:rPr>
          <w:sz w:val="32"/>
          <w:szCs w:val="32"/>
        </w:rPr>
      </w:pPr>
    </w:p>
    <w:p w:rsidR="00A1212E" w:rsidRDefault="00A1212E" w:rsidP="00A1212E">
      <w:pPr>
        <w:pStyle w:val="NormalWeb"/>
        <w:spacing w:before="0" w:beforeAutospacing="0" w:after="0" w:afterAutospacing="0"/>
        <w:rPr>
          <w:rFonts w:ascii="Arial" w:hAnsi="Arial" w:cs="Arial"/>
          <w:color w:val="000000"/>
          <w:sz w:val="28"/>
          <w:szCs w:val="28"/>
        </w:rPr>
      </w:pPr>
      <w:r>
        <w:rPr>
          <w:rFonts w:ascii="Arial" w:hAnsi="Arial" w:cs="Arial"/>
          <w:color w:val="000000"/>
          <w:sz w:val="28"/>
          <w:szCs w:val="28"/>
        </w:rPr>
        <w:t xml:space="preserve">Udvalget bag Folkelighed og Forskellighed har mødtes i alt 8 gange. Møderne har været planlægningsmøder. </w:t>
      </w:r>
    </w:p>
    <w:p w:rsidR="00A1212E" w:rsidRDefault="00A1212E" w:rsidP="00A1212E">
      <w:pPr>
        <w:pStyle w:val="NormalWeb"/>
        <w:spacing w:before="0" w:beforeAutospacing="0" w:after="0" w:afterAutospacing="0"/>
      </w:pPr>
      <w:r>
        <w:rPr>
          <w:rFonts w:ascii="Arial" w:hAnsi="Arial" w:cs="Arial"/>
          <w:color w:val="000000"/>
          <w:sz w:val="28"/>
          <w:szCs w:val="28"/>
        </w:rPr>
        <w:t>Dagsordener og referater har været rundsendt pr. mail.</w:t>
      </w:r>
    </w:p>
    <w:p w:rsidR="00A1212E" w:rsidRDefault="00A1212E" w:rsidP="00A1212E">
      <w:pPr>
        <w:pStyle w:val="NormalWeb"/>
        <w:spacing w:before="0" w:beforeAutospacing="0" w:after="0" w:afterAutospacing="0"/>
      </w:pPr>
      <w:r>
        <w:t> </w:t>
      </w:r>
    </w:p>
    <w:p w:rsidR="00A1212E" w:rsidRDefault="00A1212E" w:rsidP="00A1212E">
      <w:pPr>
        <w:pStyle w:val="NormalWeb"/>
        <w:spacing w:before="0" w:beforeAutospacing="0" w:after="0" w:afterAutospacing="0"/>
      </w:pPr>
      <w:r>
        <w:rPr>
          <w:rFonts w:ascii="Arial" w:hAnsi="Arial" w:cs="Arial"/>
          <w:color w:val="000000"/>
          <w:sz w:val="28"/>
          <w:szCs w:val="28"/>
        </w:rPr>
        <w:t>Plakater, tilmelding, sekretærfunktioner, bogholderi og afrapportering har været udført af Skolebiblioteket</w:t>
      </w:r>
      <w:r>
        <w:rPr>
          <w:rFonts w:ascii="Arial" w:hAnsi="Arial" w:cs="Arial"/>
          <w:color w:val="000000"/>
          <w:sz w:val="28"/>
          <w:szCs w:val="28"/>
        </w:rPr>
        <w:t>, der har haft funktionen som sekretær og daglig projektleder</w:t>
      </w:r>
      <w:r>
        <w:rPr>
          <w:rFonts w:ascii="Arial" w:hAnsi="Arial" w:cs="Arial"/>
          <w:color w:val="000000"/>
          <w:sz w:val="28"/>
          <w:szCs w:val="28"/>
        </w:rPr>
        <w:t>.</w:t>
      </w:r>
    </w:p>
    <w:p w:rsidR="00A1212E" w:rsidRDefault="00A1212E" w:rsidP="00A1212E">
      <w:pPr>
        <w:pStyle w:val="NormalWeb"/>
        <w:spacing w:before="0" w:beforeAutospacing="0" w:after="320" w:afterAutospacing="0"/>
      </w:pPr>
      <w:r>
        <w:t> </w:t>
      </w:r>
    </w:p>
    <w:p w:rsidR="00E26B0B" w:rsidRDefault="00E26B0B" w:rsidP="00A1212E">
      <w:pPr>
        <w:pStyle w:val="NormalWeb"/>
        <w:spacing w:before="0" w:beforeAutospacing="0" w:after="320" w:afterAutospacing="0"/>
      </w:pPr>
    </w:p>
    <w:p w:rsidR="00A1212E" w:rsidRDefault="00AC5640" w:rsidP="00A1212E">
      <w:pPr>
        <w:pStyle w:val="NormalWeb"/>
        <w:spacing w:before="0" w:beforeAutospacing="0" w:after="320" w:afterAutospacing="0"/>
        <w:rPr>
          <w:b/>
          <w:sz w:val="28"/>
          <w:szCs w:val="28"/>
        </w:rPr>
      </w:pPr>
      <w:r w:rsidRPr="00AC5640">
        <w:rPr>
          <w:b/>
          <w:sz w:val="28"/>
          <w:szCs w:val="28"/>
        </w:rPr>
        <w:t>På vegne af Projekt</w:t>
      </w:r>
      <w:r w:rsidR="007D7777">
        <w:rPr>
          <w:b/>
          <w:sz w:val="28"/>
          <w:szCs w:val="28"/>
        </w:rPr>
        <w:t>”</w:t>
      </w:r>
      <w:r w:rsidRPr="00AC5640">
        <w:rPr>
          <w:b/>
          <w:sz w:val="28"/>
          <w:szCs w:val="28"/>
        </w:rPr>
        <w:t xml:space="preserve"> Folkelighed og Forskellighed</w:t>
      </w:r>
      <w:r w:rsidR="007D7777">
        <w:rPr>
          <w:b/>
          <w:sz w:val="28"/>
          <w:szCs w:val="28"/>
        </w:rPr>
        <w:t>”</w:t>
      </w:r>
      <w:bookmarkStart w:id="0" w:name="_GoBack"/>
      <w:bookmarkEnd w:id="0"/>
    </w:p>
    <w:p w:rsidR="00C2697A" w:rsidRPr="00E26B0B" w:rsidRDefault="00E26B0B">
      <w:pPr>
        <w:rPr>
          <w:rFonts w:ascii="Arial" w:hAnsi="Arial" w:cs="Arial"/>
          <w:sz w:val="32"/>
          <w:szCs w:val="32"/>
        </w:rPr>
      </w:pPr>
      <w:r w:rsidRPr="00E26B0B">
        <w:rPr>
          <w:rFonts w:ascii="Arial" w:hAnsi="Arial" w:cs="Arial"/>
          <w:sz w:val="32"/>
          <w:szCs w:val="32"/>
        </w:rPr>
        <w:t>Karin Birkmand</w:t>
      </w:r>
    </w:p>
    <w:sectPr w:rsidR="00C2697A" w:rsidRPr="00E26B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B50"/>
    <w:multiLevelType w:val="multilevel"/>
    <w:tmpl w:val="CE5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C503C"/>
    <w:multiLevelType w:val="hybridMultilevel"/>
    <w:tmpl w:val="C3D2D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54C27C0"/>
    <w:multiLevelType w:val="multilevel"/>
    <w:tmpl w:val="7128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A6518"/>
    <w:multiLevelType w:val="multilevel"/>
    <w:tmpl w:val="25A8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A2"/>
    <w:rsid w:val="00362E4A"/>
    <w:rsid w:val="00396A3A"/>
    <w:rsid w:val="007D7777"/>
    <w:rsid w:val="008F6DA2"/>
    <w:rsid w:val="00A00090"/>
    <w:rsid w:val="00A1212E"/>
    <w:rsid w:val="00AC5640"/>
    <w:rsid w:val="00C2697A"/>
    <w:rsid w:val="00E26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121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A1212E"/>
  </w:style>
  <w:style w:type="character" w:styleId="Hyperlink">
    <w:name w:val="Hyperlink"/>
    <w:basedOn w:val="Standardskrifttypeiafsnit"/>
    <w:uiPriority w:val="99"/>
    <w:semiHidden/>
    <w:unhideWhenUsed/>
    <w:rsid w:val="00A121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121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A1212E"/>
  </w:style>
  <w:style w:type="character" w:styleId="Hyperlink">
    <w:name w:val="Hyperlink"/>
    <w:basedOn w:val="Standardskrifttypeiafsnit"/>
    <w:uiPriority w:val="99"/>
    <w:semiHidden/>
    <w:unhideWhenUsed/>
    <w:rsid w:val="00A12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photos/qpC278SrL5fu3sKg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982</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Samsø Kommune</dc:creator>
  <cp:lastModifiedBy>Samsø Kommune</cp:lastModifiedBy>
  <cp:revision>5</cp:revision>
  <cp:lastPrinted>2017-06-20T07:30:00Z</cp:lastPrinted>
  <dcterms:created xsi:type="dcterms:W3CDTF">2017-06-15T08:23:00Z</dcterms:created>
  <dcterms:modified xsi:type="dcterms:W3CDTF">2017-06-20T08:16:00Z</dcterms:modified>
</cp:coreProperties>
</file>